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C0" w:rsidRDefault="00537CDB">
      <w:pPr>
        <w:suppressLineNumbers/>
        <w:spacing w:after="2"/>
        <w:jc w:val="center"/>
      </w:pPr>
      <w:r>
        <w:rPr>
          <w:rFonts w:ascii="Arial"/>
          <w:sz w:val="18"/>
        </w:rPr>
        <w:t>HOUSE DOCKET, NO.         FILED ON: 1/6/2009</w:t>
      </w:r>
    </w:p>
    <w:p w:rsidR="00B60EC0" w:rsidRDefault="00537CD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33F74" w:rsidP="00DB534B">
            <w:pPr>
              <w:suppressLineNumbers/>
              <w:jc w:val="right"/>
              <w:rPr>
                <w:b/>
                <w:sz w:val="28"/>
              </w:rPr>
            </w:pPr>
          </w:p>
        </w:tc>
      </w:tr>
    </w:tbl>
    <w:p w:rsidR="00B60EC0" w:rsidRDefault="00537CDB">
      <w:pPr>
        <w:suppressLineNumbers/>
        <w:spacing w:before="2" w:after="2"/>
        <w:jc w:val="center"/>
      </w:pPr>
      <w:r>
        <w:rPr>
          <w:rFonts w:ascii="Old English Text MT"/>
          <w:sz w:val="32"/>
        </w:rPr>
        <w:t>The Commonwealth of Massachusetts</w:t>
      </w:r>
    </w:p>
    <w:p w:rsidR="00B60EC0" w:rsidRDefault="00537CDB">
      <w:pPr>
        <w:suppressLineNumbers/>
        <w:spacing w:after="2"/>
        <w:jc w:val="center"/>
      </w:pPr>
      <w:r>
        <w:rPr>
          <w:rFonts w:ascii="Times New Roman"/>
          <w:b/>
          <w:sz w:val="32"/>
          <w:vertAlign w:val="superscript"/>
        </w:rPr>
        <w:t>_______________</w:t>
      </w:r>
    </w:p>
    <w:p w:rsidR="00B60EC0" w:rsidRDefault="00537CDB">
      <w:pPr>
        <w:suppressLineNumbers/>
        <w:spacing w:before="2"/>
        <w:jc w:val="center"/>
      </w:pPr>
      <w:r>
        <w:rPr>
          <w:rFonts w:ascii="Times New Roman"/>
          <w:sz w:val="20"/>
        </w:rPr>
        <w:t>PRESENTED BY:</w:t>
      </w:r>
    </w:p>
    <w:p w:rsidR="00B60EC0" w:rsidRDefault="00537CDB">
      <w:pPr>
        <w:suppressLineNumbers/>
        <w:spacing w:after="2"/>
        <w:jc w:val="center"/>
      </w:pPr>
      <w:r>
        <w:rPr>
          <w:rFonts w:ascii="Times New Roman"/>
          <w:b/>
          <w:sz w:val="24"/>
        </w:rPr>
        <w:t>David P. Linsky</w:t>
      </w:r>
    </w:p>
    <w:p w:rsidR="00B60EC0" w:rsidRDefault="00537CDB">
      <w:pPr>
        <w:suppressLineNumbers/>
        <w:jc w:val="center"/>
      </w:pPr>
      <w:r>
        <w:rPr>
          <w:rFonts w:ascii="Times New Roman"/>
          <w:b/>
          <w:sz w:val="32"/>
          <w:vertAlign w:val="superscript"/>
        </w:rPr>
        <w:t>_______________</w:t>
      </w:r>
    </w:p>
    <w:p w:rsidR="00B60EC0" w:rsidRDefault="00537C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0EC0" w:rsidRDefault="00537CDB">
      <w:pPr>
        <w:suppressLineNumbers/>
      </w:pPr>
      <w:r>
        <w:rPr>
          <w:rFonts w:ascii="Times New Roman"/>
          <w:sz w:val="20"/>
        </w:rPr>
        <w:tab/>
        <w:t>The undersigned legislators and/or citizens respectfully petition for the passage of the accompanying bill:</w:t>
      </w:r>
    </w:p>
    <w:p w:rsidR="00B60EC0" w:rsidRDefault="00537CDB">
      <w:pPr>
        <w:suppressLineNumbers/>
        <w:spacing w:after="2"/>
        <w:jc w:val="center"/>
      </w:pPr>
      <w:proofErr w:type="gramStart"/>
      <w:r>
        <w:rPr>
          <w:rFonts w:ascii="Times New Roman"/>
          <w:sz w:val="24"/>
        </w:rPr>
        <w:t>An Act creating the crime of larceny by overcoming a security device.</w:t>
      </w:r>
      <w:proofErr w:type="gramEnd"/>
    </w:p>
    <w:p w:rsidR="00B60EC0" w:rsidRDefault="00537CDB">
      <w:pPr>
        <w:suppressLineNumbers/>
        <w:spacing w:after="2"/>
        <w:jc w:val="center"/>
      </w:pPr>
      <w:r>
        <w:rPr>
          <w:rFonts w:ascii="Times New Roman"/>
          <w:b/>
          <w:sz w:val="32"/>
          <w:vertAlign w:val="superscript"/>
        </w:rPr>
        <w:t>_______________</w:t>
      </w:r>
    </w:p>
    <w:p w:rsidR="00B60EC0" w:rsidRDefault="00537CDB">
      <w:pPr>
        <w:suppressLineNumbers/>
        <w:jc w:val="center"/>
      </w:pPr>
      <w:r>
        <w:rPr>
          <w:rFonts w:ascii="Times New Roman"/>
          <w:sz w:val="20"/>
        </w:rPr>
        <w:t>PETITION OF:</w:t>
      </w:r>
    </w:p>
    <w:p w:rsidR="00B60EC0" w:rsidRDefault="00B60EC0">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1B3B53">
            <w:tc>
              <w:tcPr>
                <w:tcW w:w="4500" w:type="dxa"/>
                <w:tcBorders>
                  <w:top w:val="nil"/>
                  <w:bottom w:val="single" w:sz="4" w:space="0" w:color="auto"/>
                  <w:right w:val="single" w:sz="4" w:space="0" w:color="auto"/>
                </w:tcBorders>
              </w:tcPr>
              <w:p w:rsidR="001B3B53" w:rsidRDefault="00133F7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B3B53" w:rsidRDefault="00133F74">
                <w:pPr>
                  <w:suppressLineNumbers/>
                  <w:spacing w:after="2"/>
                  <w:rPr>
                    <w:smallCaps/>
                  </w:rPr>
                </w:pPr>
                <w:r>
                  <w:rPr>
                    <w:rFonts w:ascii="Times New Roman"/>
                    <w:smallCaps/>
                    <w:sz w:val="24"/>
                  </w:rPr>
                  <w:t>District/Address:</w:t>
                </w:r>
              </w:p>
            </w:tc>
          </w:tr>
          <w:tr w:rsidR="001B3B53">
            <w:tc>
              <w:tcPr>
                <w:tcW w:w="4500" w:type="dxa"/>
              </w:tcPr>
              <w:p w:rsidR="001B3B53" w:rsidRDefault="00133F74">
                <w:pPr>
                  <w:suppressLineNumbers/>
                  <w:spacing w:after="2"/>
                  <w:rPr>
                    <w:rFonts w:ascii="Times New Roman"/>
                  </w:rPr>
                </w:pPr>
                <w:r>
                  <w:rPr>
                    <w:rFonts w:ascii="Times New Roman"/>
                  </w:rPr>
                  <w:t>David P. Linsky</w:t>
                </w:r>
              </w:p>
            </w:tc>
            <w:tc>
              <w:tcPr>
                <w:tcW w:w="4500" w:type="dxa"/>
              </w:tcPr>
              <w:p w:rsidR="001B3B53" w:rsidRDefault="00133F74">
                <w:pPr>
                  <w:suppressLineNumbers/>
                  <w:spacing w:after="2"/>
                  <w:rPr>
                    <w:rFonts w:ascii="Times New Roman"/>
                  </w:rPr>
                </w:pPr>
                <w:r>
                  <w:rPr>
                    <w:rFonts w:ascii="Times New Roman"/>
                  </w:rPr>
                  <w:t>5th Middlesex</w:t>
                </w:r>
              </w:p>
            </w:tc>
          </w:tr>
        </w:tbl>
      </w:sdtContent>
    </w:sdt>
    <w:p w:rsidR="00B60EC0" w:rsidRDefault="00537CDB">
      <w:pPr>
        <w:suppressLineNumbers/>
      </w:pPr>
      <w:r>
        <w:br w:type="page"/>
      </w:r>
    </w:p>
    <w:p w:rsidR="00B60EC0" w:rsidRDefault="00537CDB">
      <w:pPr>
        <w:suppressLineNumbers/>
        <w:jc w:val="center"/>
      </w:pPr>
      <w:r>
        <w:rPr>
          <w:rFonts w:ascii="Times New Roman"/>
          <w:sz w:val="24"/>
        </w:rPr>
        <w:lastRenderedPageBreak/>
        <w:t>[SIMILAR MATTER FILED IN PREVIOUS SESSION</w:t>
      </w:r>
      <w:r>
        <w:rPr>
          <w:rFonts w:ascii="Times New Roman"/>
          <w:sz w:val="24"/>
        </w:rPr>
        <w:br/>
        <w:t>SEE HOUSE, NO. 1573 OF 2007-2008.]</w:t>
      </w:r>
    </w:p>
    <w:p w:rsidR="00B60EC0" w:rsidRDefault="00537CDB">
      <w:pPr>
        <w:suppressLineNumbers/>
        <w:spacing w:before="2" w:after="2"/>
        <w:jc w:val="center"/>
      </w:pPr>
      <w:r>
        <w:rPr>
          <w:rFonts w:ascii="Old English Text MT"/>
          <w:sz w:val="32"/>
        </w:rPr>
        <w:t>The Commonwealth of Massachusetts</w:t>
      </w:r>
      <w:r>
        <w:rPr>
          <w:rFonts w:ascii="Old English Text MT"/>
          <w:sz w:val="32"/>
        </w:rPr>
        <w:br/>
      </w:r>
    </w:p>
    <w:p w:rsidR="00B60EC0" w:rsidRDefault="00537CDB">
      <w:pPr>
        <w:suppressLineNumbers/>
        <w:spacing w:after="2"/>
        <w:jc w:val="center"/>
      </w:pPr>
      <w:r>
        <w:rPr>
          <w:rFonts w:ascii="Times New Roman"/>
          <w:b/>
          <w:sz w:val="24"/>
          <w:vertAlign w:val="superscript"/>
        </w:rPr>
        <w:t>_______________</w:t>
      </w:r>
    </w:p>
    <w:p w:rsidR="00B60EC0" w:rsidRDefault="00537CDB">
      <w:pPr>
        <w:suppressLineNumbers/>
        <w:spacing w:after="2"/>
        <w:jc w:val="center"/>
      </w:pPr>
      <w:r>
        <w:rPr>
          <w:rFonts w:ascii="Times New Roman"/>
          <w:b/>
          <w:sz w:val="18"/>
        </w:rPr>
        <w:t>In the Year Two Thousand and Nine</w:t>
      </w:r>
    </w:p>
    <w:p w:rsidR="00B60EC0" w:rsidRDefault="00537CDB">
      <w:pPr>
        <w:suppressLineNumbers/>
        <w:spacing w:after="2"/>
        <w:jc w:val="center"/>
      </w:pPr>
      <w:r>
        <w:rPr>
          <w:rFonts w:ascii="Times New Roman"/>
          <w:b/>
          <w:sz w:val="24"/>
          <w:vertAlign w:val="superscript"/>
        </w:rPr>
        <w:t>_______________</w:t>
      </w:r>
    </w:p>
    <w:p w:rsidR="00B60EC0" w:rsidRDefault="00537CDB">
      <w:pPr>
        <w:suppressLineNumbers/>
        <w:spacing w:after="2"/>
      </w:pPr>
      <w:r>
        <w:rPr>
          <w:sz w:val="14"/>
        </w:rPr>
        <w:br/>
      </w:r>
      <w:r>
        <w:br/>
      </w:r>
    </w:p>
    <w:p w:rsidR="00B60EC0" w:rsidRDefault="00537CDB">
      <w:pPr>
        <w:suppressLineNumbers/>
      </w:pPr>
      <w:proofErr w:type="gramStart"/>
      <w:r>
        <w:rPr>
          <w:rFonts w:ascii="Times New Roman"/>
          <w:smallCaps/>
          <w:sz w:val="28"/>
        </w:rPr>
        <w:t>An Act creating the crime of larceny by overcoming a security device.</w:t>
      </w:r>
      <w:proofErr w:type="gramEnd"/>
      <w:r>
        <w:br/>
      </w:r>
      <w:r>
        <w:br/>
      </w:r>
      <w:r>
        <w:br/>
      </w:r>
    </w:p>
    <w:p w:rsidR="00B60EC0" w:rsidRPr="00537CDB" w:rsidRDefault="00537CDB">
      <w:pPr>
        <w:suppressLineNumbers/>
        <w:rPr>
          <w:rFonts w:ascii="Times New Roman" w:hAnsi="Times New Roman" w:cs="Times New Roman"/>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37CDB" w:rsidRPr="00537CDB" w:rsidRDefault="00537CDB" w:rsidP="00537CDB">
      <w:pPr>
        <w:spacing w:before="100" w:beforeAutospacing="1" w:after="100" w:afterAutospacing="1"/>
        <w:rPr>
          <w:rFonts w:ascii="Times New Roman" w:hAnsi="Times New Roman" w:cs="Times New Roman"/>
          <w:sz w:val="24"/>
          <w:szCs w:val="24"/>
        </w:rPr>
      </w:pPr>
      <w:r w:rsidRPr="00537CDB">
        <w:rPr>
          <w:rFonts w:ascii="Times New Roman" w:hAnsi="Times New Roman" w:cs="Times New Roman"/>
          <w:sz w:val="24"/>
          <w:szCs w:val="24"/>
        </w:rPr>
        <w:tab/>
      </w:r>
      <w:proofErr w:type="gramStart"/>
      <w:r w:rsidRPr="00537CDB">
        <w:rPr>
          <w:rFonts w:ascii="Times New Roman" w:hAnsi="Times New Roman" w:cs="Times New Roman"/>
          <w:sz w:val="24"/>
          <w:szCs w:val="24"/>
        </w:rPr>
        <w:t>SECTION 1.</w:t>
      </w:r>
      <w:proofErr w:type="gramEnd"/>
      <w:r w:rsidRPr="00537CDB">
        <w:rPr>
          <w:rFonts w:ascii="Times New Roman" w:hAnsi="Times New Roman" w:cs="Times New Roman"/>
          <w:sz w:val="24"/>
          <w:szCs w:val="24"/>
        </w:rPr>
        <w:t xml:space="preserve"> C</w:t>
      </w:r>
      <w:r w:rsidR="00133F74">
        <w:rPr>
          <w:rFonts w:ascii="Times New Roman" w:hAnsi="Times New Roman" w:cs="Times New Roman"/>
          <w:sz w:val="24"/>
          <w:szCs w:val="24"/>
        </w:rPr>
        <w:t>hapter 140 of the General Laws</w:t>
      </w:r>
      <w:r w:rsidRPr="00537CDB">
        <w:rPr>
          <w:rFonts w:ascii="Times New Roman" w:hAnsi="Times New Roman" w:cs="Times New Roman"/>
          <w:sz w:val="24"/>
          <w:szCs w:val="24"/>
        </w:rPr>
        <w:t xml:space="preserve"> is hereby amended by adding the following section:</w:t>
      </w:r>
    </w:p>
    <w:p w:rsidR="00B60EC0" w:rsidRPr="00537CDB" w:rsidRDefault="00537CDB" w:rsidP="00537CDB">
      <w:pPr>
        <w:spacing w:before="100" w:beforeAutospacing="1" w:after="100" w:afterAutospacing="1"/>
        <w:ind w:left="540"/>
        <w:rPr>
          <w:rFonts w:ascii="Times New Roman" w:hAnsi="Times New Roman" w:cs="Times New Roman"/>
          <w:sz w:val="24"/>
          <w:szCs w:val="24"/>
        </w:rPr>
      </w:pPr>
      <w:proofErr w:type="gramStart"/>
      <w:r w:rsidRPr="00537CDB">
        <w:rPr>
          <w:rFonts w:ascii="Times New Roman" w:hAnsi="Times New Roman" w:cs="Times New Roman"/>
          <w:sz w:val="24"/>
          <w:szCs w:val="24"/>
        </w:rPr>
        <w:t>Section 30B.</w:t>
      </w:r>
      <w:proofErr w:type="gramEnd"/>
      <w:r w:rsidRPr="00537CDB">
        <w:rPr>
          <w:rFonts w:ascii="Times New Roman" w:hAnsi="Times New Roman" w:cs="Times New Roman"/>
          <w:sz w:val="24"/>
          <w:szCs w:val="24"/>
        </w:rPr>
        <w:t xml:space="preserve"> Any person who, with intent to steal property from any store or other retail mercantile establishment, knowingly possesses any item, article, implement or device designed for the purpose of overcoming detection of security markings or attachments placed on any property offered for sale at such store or establishment shall be punished by imprisonment in jail for not more than two years or by a fine of not more than one thousand dollars, or by both such fine and imprisonment.</w:t>
      </w:r>
    </w:p>
    <w:sectPr w:rsidR="00B60EC0" w:rsidRPr="00537CDB" w:rsidSect="00B60EC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0EC0"/>
    <w:rsid w:val="00133F74"/>
    <w:rsid w:val="001B3B53"/>
    <w:rsid w:val="00537CDB"/>
    <w:rsid w:val="00A212A0"/>
    <w:rsid w:val="00B60EC0"/>
    <w:rsid w:val="00E67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CDB"/>
    <w:rPr>
      <w:rFonts w:ascii="Tahoma" w:hAnsi="Tahoma" w:cs="Tahoma"/>
      <w:sz w:val="16"/>
      <w:szCs w:val="16"/>
    </w:rPr>
  </w:style>
  <w:style w:type="character" w:styleId="LineNumber">
    <w:name w:val="line number"/>
    <w:basedOn w:val="DefaultParagraphFont"/>
    <w:uiPriority w:val="99"/>
    <w:semiHidden/>
    <w:unhideWhenUsed/>
    <w:rsid w:val="00537C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1329</Characters>
  <Application>Microsoft Office Word</Application>
  <DocSecurity>0</DocSecurity>
  <Lines>11</Lines>
  <Paragraphs>3</Paragraphs>
  <ScaleCrop>false</ScaleCrop>
  <Company>Massachusetts Legislature</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4</cp:revision>
  <dcterms:created xsi:type="dcterms:W3CDTF">2009-01-06T19:42:00Z</dcterms:created>
  <dcterms:modified xsi:type="dcterms:W3CDTF">2009-01-14T15:10:00Z</dcterms:modified>
</cp:coreProperties>
</file>